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E84A7"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C3A75"/>
          <w:sz w:val="21"/>
          <w:szCs w:val="21"/>
        </w:rPr>
      </w:pPr>
      <w:r w:rsidRPr="00D664C7">
        <w:rPr>
          <w:rFonts w:ascii="Arial" w:hAnsi="Arial" w:cs="Arial"/>
          <w:b/>
          <w:bCs/>
          <w:color w:val="1C3A75"/>
          <w:sz w:val="21"/>
          <w:szCs w:val="21"/>
        </w:rPr>
        <w:t xml:space="preserve">LEVEL 1 Theraplay® &amp; MIM: </w:t>
      </w:r>
      <w:r w:rsidRPr="00D664C7">
        <w:rPr>
          <w:rFonts w:ascii="Arial" w:hAnsi="Arial" w:cs="Arial"/>
          <w:color w:val="1C3A75"/>
          <w:sz w:val="21"/>
          <w:szCs w:val="21"/>
        </w:rPr>
        <w:t xml:space="preserve"> </w:t>
      </w:r>
    </w:p>
    <w:p w14:paraId="7823B4A9"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C3A75"/>
          <w:sz w:val="21"/>
          <w:szCs w:val="21"/>
        </w:rPr>
      </w:pPr>
    </w:p>
    <w:p w14:paraId="0CD6BEDE"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C3A75"/>
          <w:sz w:val="21"/>
          <w:szCs w:val="21"/>
        </w:rPr>
      </w:pPr>
      <w:r w:rsidRPr="00D664C7">
        <w:rPr>
          <w:rFonts w:ascii="Arial" w:hAnsi="Arial" w:cs="Arial"/>
          <w:color w:val="1C3A75"/>
          <w:sz w:val="21"/>
          <w:szCs w:val="21"/>
        </w:rPr>
        <w:t xml:space="preserve">In deze </w:t>
      </w:r>
      <w:proofErr w:type="gramStart"/>
      <w:r w:rsidRPr="00D664C7">
        <w:rPr>
          <w:rFonts w:ascii="Arial" w:hAnsi="Arial" w:cs="Arial"/>
          <w:color w:val="1C3A75"/>
          <w:sz w:val="21"/>
          <w:szCs w:val="21"/>
        </w:rPr>
        <w:t>4 daagse</w:t>
      </w:r>
      <w:proofErr w:type="gramEnd"/>
      <w:r w:rsidRPr="00D664C7">
        <w:rPr>
          <w:rFonts w:ascii="Arial" w:hAnsi="Arial" w:cs="Arial"/>
          <w:color w:val="1C3A75"/>
          <w:sz w:val="21"/>
          <w:szCs w:val="21"/>
        </w:rPr>
        <w:t xml:space="preserve">, intensieve basistraining worden de grondbeginselen van Theraplay uitgelegd en geoefend. </w:t>
      </w:r>
    </w:p>
    <w:p w14:paraId="25650DB6"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color w:val="1C3A75"/>
          <w:sz w:val="21"/>
          <w:szCs w:val="21"/>
        </w:rPr>
        <w:t xml:space="preserve">Na deze training beheers je Theraplay-technieken op een beginnend niveau, maar onze bedoeling is vooral om je bewust te maken van de andere/ unieke rol die je als therapeut inneemt ten opzichte van je </w:t>
      </w:r>
      <w:proofErr w:type="spellStart"/>
      <w:r w:rsidRPr="00D664C7">
        <w:rPr>
          <w:rFonts w:ascii="Arial" w:hAnsi="Arial" w:cs="Arial"/>
          <w:color w:val="1C3A75"/>
          <w:sz w:val="21"/>
          <w:szCs w:val="21"/>
        </w:rPr>
        <w:t>clienten</w:t>
      </w:r>
      <w:proofErr w:type="spellEnd"/>
      <w:r w:rsidRPr="00D664C7">
        <w:rPr>
          <w:rFonts w:ascii="Arial" w:hAnsi="Arial" w:cs="Arial"/>
          <w:color w:val="1C3A75"/>
          <w:sz w:val="21"/>
          <w:szCs w:val="21"/>
        </w:rPr>
        <w:t xml:space="preserve">. Dat is een bewustwordingsproces en vergt veel oefenen om jezelf de vaardigheden en de sensitiviteit die daarbij horen eigen te maken. De Level 1 training legt een basis, die naar onze mening niet af is zonder een vervolgtraject (zie ‘informatie over de complete opleiding). </w:t>
      </w:r>
    </w:p>
    <w:p w14:paraId="30CBC866"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p>
    <w:p w14:paraId="14D3BD42"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color w:val="1C3A75"/>
          <w:sz w:val="21"/>
          <w:szCs w:val="21"/>
        </w:rPr>
        <w:t xml:space="preserve">Als deelnemer </w:t>
      </w:r>
      <w:proofErr w:type="spellStart"/>
      <w:r w:rsidRPr="00D664C7">
        <w:rPr>
          <w:rFonts w:ascii="Arial" w:hAnsi="Arial" w:cs="Arial"/>
          <w:color w:val="1C3A75"/>
          <w:sz w:val="21"/>
          <w:szCs w:val="21"/>
        </w:rPr>
        <w:t>maa</w:t>
      </w:r>
      <w:proofErr w:type="spellEnd"/>
      <w:r w:rsidRPr="00D664C7">
        <w:rPr>
          <w:rFonts w:ascii="Arial" w:hAnsi="Arial" w:cs="Arial"/>
          <w:color w:val="1C3A75"/>
          <w:sz w:val="21"/>
          <w:szCs w:val="21"/>
        </w:rPr>
        <w:t xml:space="preserve"> je kennis met de MIM, de ‘Marschak Interaction Method”. Dit is een </w:t>
      </w:r>
      <w:proofErr w:type="gramStart"/>
      <w:r w:rsidRPr="00D664C7">
        <w:rPr>
          <w:rFonts w:ascii="Arial" w:hAnsi="Arial" w:cs="Arial"/>
          <w:color w:val="1C3A75"/>
          <w:sz w:val="21"/>
          <w:szCs w:val="21"/>
        </w:rPr>
        <w:t>semi gestructureerde</w:t>
      </w:r>
      <w:proofErr w:type="gramEnd"/>
      <w:r w:rsidRPr="00D664C7">
        <w:rPr>
          <w:rFonts w:ascii="Arial" w:hAnsi="Arial" w:cs="Arial"/>
          <w:color w:val="1C3A75"/>
          <w:sz w:val="21"/>
          <w:szCs w:val="21"/>
        </w:rPr>
        <w:t xml:space="preserve"> methode om de ouder-kindrelatie in kaart te brengen en dient als voorbereiding op de ouder-kind sessies. Daarnaast vertellen we veel over de vier Theraplay-dimensies: structuur, verbondenheid, verzorging en uitdaging. Er wordt uitgebreid ingegaan op de opbouw en het verloop van een Theraplay behandeling en de technieken die gebruikt worden. Er wordt tijdens deze dagen veel geoefend aan de hand van rollenspellen, waardoor de deelnemers ook zelf ervaren wat de therapie teweeg kan brengen bij hun cliënten.</w:t>
      </w:r>
    </w:p>
    <w:p w14:paraId="1A105C67"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color w:val="1C3A75"/>
          <w:sz w:val="21"/>
          <w:szCs w:val="21"/>
        </w:rPr>
        <w:t xml:space="preserve">De </w:t>
      </w:r>
      <w:proofErr w:type="gramStart"/>
      <w:r w:rsidRPr="00D664C7">
        <w:rPr>
          <w:rFonts w:ascii="Arial" w:hAnsi="Arial" w:cs="Arial"/>
          <w:color w:val="1C3A75"/>
          <w:sz w:val="21"/>
          <w:szCs w:val="21"/>
        </w:rPr>
        <w:t>training  biedt</w:t>
      </w:r>
      <w:proofErr w:type="gramEnd"/>
      <w:r w:rsidRPr="00D664C7">
        <w:rPr>
          <w:rFonts w:ascii="Arial" w:hAnsi="Arial" w:cs="Arial"/>
          <w:color w:val="1C3A75"/>
          <w:sz w:val="21"/>
          <w:szCs w:val="21"/>
        </w:rPr>
        <w:t xml:space="preserve"> voldoende handvatten om ‘elementen van Theraplay’ meteen te gaan gebruiken in je behandeling van kinderen en hun ouders. Theraplay is echter een beschermde merknaam en als je Theraplay als behandelmethode wilt aanbieden is het noodzakelijk om Theraplay Practitioner te worden of Theraplay Coach (afhankelijk van je functie en vooropleiding). </w:t>
      </w:r>
    </w:p>
    <w:p w14:paraId="00B5A394"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color w:val="1C3A75"/>
          <w:sz w:val="21"/>
          <w:szCs w:val="21"/>
        </w:rPr>
        <w:t xml:space="preserve">De vervolgopleiding die hiervoor nodig is, bestaat uit individuele supervisie, verdiepende training en terugkomdagen waarin je je eigen </w:t>
      </w:r>
      <w:proofErr w:type="spellStart"/>
      <w:r w:rsidRPr="00D664C7">
        <w:rPr>
          <w:rFonts w:ascii="Arial" w:hAnsi="Arial" w:cs="Arial"/>
          <w:color w:val="1C3A75"/>
          <w:sz w:val="21"/>
          <w:szCs w:val="21"/>
        </w:rPr>
        <w:t>casuistiek</w:t>
      </w:r>
      <w:proofErr w:type="spellEnd"/>
      <w:r w:rsidRPr="00D664C7">
        <w:rPr>
          <w:rFonts w:ascii="Arial" w:hAnsi="Arial" w:cs="Arial"/>
          <w:color w:val="1C3A75"/>
          <w:sz w:val="21"/>
          <w:szCs w:val="21"/>
        </w:rPr>
        <w:t xml:space="preserve"> meeneemt. </w:t>
      </w:r>
    </w:p>
    <w:p w14:paraId="5351152B"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Arial" w:hAnsi="Arial" w:cs="Arial"/>
          <w:color w:val="1C3A75"/>
          <w:sz w:val="21"/>
          <w:szCs w:val="21"/>
        </w:rPr>
      </w:pPr>
    </w:p>
    <w:p w14:paraId="68A5F97F"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C3A75"/>
          <w:sz w:val="21"/>
          <w:szCs w:val="21"/>
        </w:rPr>
      </w:pPr>
      <w:r w:rsidRPr="00D664C7">
        <w:rPr>
          <w:rFonts w:ascii="Arial" w:hAnsi="Arial" w:cs="Arial"/>
          <w:b/>
          <w:bCs/>
          <w:color w:val="1C3A75"/>
          <w:sz w:val="21"/>
          <w:szCs w:val="21"/>
        </w:rPr>
        <w:t>Voor wie?</w:t>
      </w:r>
    </w:p>
    <w:p w14:paraId="42617180"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color w:val="1C3A75"/>
          <w:sz w:val="21"/>
          <w:szCs w:val="21"/>
        </w:rPr>
        <w:t xml:space="preserve">De Level 1 training is bestemd voor universitair of HBO </w:t>
      </w:r>
      <w:proofErr w:type="gramStart"/>
      <w:r w:rsidRPr="00D664C7">
        <w:rPr>
          <w:rFonts w:ascii="Arial" w:hAnsi="Arial" w:cs="Arial"/>
          <w:color w:val="1C3A75"/>
          <w:sz w:val="21"/>
          <w:szCs w:val="21"/>
        </w:rPr>
        <w:t>geschoolde  (</w:t>
      </w:r>
      <w:proofErr w:type="gramEnd"/>
      <w:r w:rsidRPr="00D664C7">
        <w:rPr>
          <w:rFonts w:ascii="Arial" w:hAnsi="Arial" w:cs="Arial"/>
          <w:color w:val="1C3A75"/>
          <w:sz w:val="21"/>
          <w:szCs w:val="21"/>
        </w:rPr>
        <w:t>jeugd)hulpverleners die ervaren zijn in het werken met kinderen en hun ouders: (ortho)pedagogen,  (</w:t>
      </w:r>
      <w:proofErr w:type="spellStart"/>
      <w:r w:rsidRPr="00D664C7">
        <w:rPr>
          <w:rFonts w:ascii="Arial" w:hAnsi="Arial" w:cs="Arial"/>
          <w:color w:val="1C3A75"/>
          <w:sz w:val="21"/>
          <w:szCs w:val="21"/>
        </w:rPr>
        <w:t>kinder</w:t>
      </w:r>
      <w:proofErr w:type="spellEnd"/>
      <w:r w:rsidRPr="00D664C7">
        <w:rPr>
          <w:rFonts w:ascii="Arial" w:hAnsi="Arial" w:cs="Arial"/>
          <w:color w:val="1C3A75"/>
          <w:sz w:val="21"/>
          <w:szCs w:val="21"/>
        </w:rPr>
        <w:t xml:space="preserve"> &amp; jeugd)psychologen,  (consultatiebureau)artsen, psychiaters, speltherapeuten, systeemtherapeuten, maatschappelijk werkenden, pleegzorgmedewerkers, gezinsvoogden e.d. </w:t>
      </w:r>
    </w:p>
    <w:p w14:paraId="2F4C18B6"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p>
    <w:p w14:paraId="155CD676"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b/>
          <w:bCs/>
          <w:color w:val="1C3A75"/>
          <w:sz w:val="21"/>
          <w:szCs w:val="21"/>
        </w:rPr>
        <w:t>Data</w:t>
      </w:r>
      <w:r w:rsidRPr="00D664C7">
        <w:rPr>
          <w:rFonts w:ascii="Arial" w:hAnsi="Arial" w:cs="Arial"/>
          <w:color w:val="1C3A75"/>
          <w:sz w:val="21"/>
          <w:szCs w:val="21"/>
        </w:rPr>
        <w:t xml:space="preserve">: </w:t>
      </w:r>
    </w:p>
    <w:p w14:paraId="259C2644"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p>
    <w:p w14:paraId="7274B76C"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color w:val="EC4813"/>
          <w:sz w:val="21"/>
          <w:szCs w:val="21"/>
        </w:rPr>
        <w:t xml:space="preserve">14-15-18-19 </w:t>
      </w:r>
      <w:proofErr w:type="gramStart"/>
      <w:r w:rsidRPr="00D664C7">
        <w:rPr>
          <w:rFonts w:ascii="Arial" w:hAnsi="Arial" w:cs="Arial"/>
          <w:color w:val="EC4813"/>
          <w:sz w:val="21"/>
          <w:szCs w:val="21"/>
        </w:rPr>
        <w:t>december  2017</w:t>
      </w:r>
      <w:proofErr w:type="gramEnd"/>
      <w:r w:rsidRPr="00D664C7">
        <w:rPr>
          <w:rFonts w:ascii="Arial" w:hAnsi="Arial" w:cs="Arial"/>
          <w:color w:val="EC4813"/>
          <w:sz w:val="21"/>
          <w:szCs w:val="21"/>
        </w:rPr>
        <w:t xml:space="preserve"> in Amersfoort  </w:t>
      </w:r>
    </w:p>
    <w:p w14:paraId="02AD9756"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color w:val="1C3A75"/>
          <w:sz w:val="21"/>
          <w:szCs w:val="21"/>
        </w:rPr>
        <w:t>*</w:t>
      </w:r>
      <w:r w:rsidRPr="00D664C7">
        <w:rPr>
          <w:rFonts w:ascii="Arial" w:hAnsi="Arial" w:cs="Arial"/>
          <w:color w:val="EC4813"/>
          <w:sz w:val="21"/>
          <w:szCs w:val="21"/>
        </w:rPr>
        <w:t xml:space="preserve"> 8-9-12-13 maart 2018 Amersfoort</w:t>
      </w:r>
    </w:p>
    <w:p w14:paraId="58935D56"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color w:val="EC4813"/>
          <w:sz w:val="21"/>
          <w:szCs w:val="21"/>
        </w:rPr>
        <w:t>20-21-22-23-24 april in Algarve, Portugal</w:t>
      </w:r>
    </w:p>
    <w:p w14:paraId="287094B2"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proofErr w:type="gramStart"/>
      <w:r w:rsidRPr="00D664C7">
        <w:rPr>
          <w:rFonts w:ascii="Arial" w:hAnsi="Arial" w:cs="Arial"/>
          <w:color w:val="1C3A75"/>
          <w:sz w:val="21"/>
          <w:szCs w:val="21"/>
        </w:rPr>
        <w:t>najaar</w:t>
      </w:r>
      <w:proofErr w:type="gramEnd"/>
      <w:r w:rsidRPr="00D664C7">
        <w:rPr>
          <w:rFonts w:ascii="Arial" w:hAnsi="Arial" w:cs="Arial"/>
          <w:color w:val="1C3A75"/>
          <w:sz w:val="21"/>
          <w:szCs w:val="21"/>
        </w:rPr>
        <w:t xml:space="preserve"> 2018 in Amersfoort  (exacte data volgen nog)</w:t>
      </w:r>
    </w:p>
    <w:p w14:paraId="02054317"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p>
    <w:p w14:paraId="1EEB7557"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1C3A75"/>
          <w:sz w:val="21"/>
          <w:szCs w:val="21"/>
        </w:rPr>
      </w:pPr>
      <w:r w:rsidRPr="00D664C7">
        <w:rPr>
          <w:rFonts w:ascii="Arial" w:hAnsi="Arial" w:cs="Arial"/>
          <w:b/>
          <w:bCs/>
          <w:color w:val="1C3A75"/>
          <w:sz w:val="21"/>
          <w:szCs w:val="21"/>
        </w:rPr>
        <w:t>Onderwerpen die aan bod komen:</w:t>
      </w:r>
    </w:p>
    <w:p w14:paraId="4A0155FC" w14:textId="77777777" w:rsidR="00D664C7" w:rsidRPr="00D664C7" w:rsidRDefault="00D664C7" w:rsidP="00D664C7">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Arial" w:hAnsi="Arial" w:cs="Arial"/>
          <w:color w:val="1C3A75"/>
          <w:sz w:val="21"/>
          <w:szCs w:val="21"/>
        </w:rPr>
      </w:pPr>
      <w:r w:rsidRPr="00D664C7">
        <w:rPr>
          <w:rFonts w:ascii="Arial" w:hAnsi="Arial" w:cs="Arial"/>
          <w:color w:val="1C3A75"/>
          <w:sz w:val="21"/>
          <w:szCs w:val="21"/>
        </w:rPr>
        <w:t>Het ontstaan van Theraplay en de inbedding in het huidige wetenschappelijke ontwikkelingen</w:t>
      </w:r>
    </w:p>
    <w:p w14:paraId="304C8B0D" w14:textId="77777777" w:rsidR="00D664C7" w:rsidRPr="00D664C7" w:rsidRDefault="00D664C7" w:rsidP="00D664C7">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Arial" w:hAnsi="Arial" w:cs="Arial"/>
          <w:color w:val="1C3A75"/>
          <w:sz w:val="21"/>
          <w:szCs w:val="21"/>
        </w:rPr>
      </w:pPr>
      <w:r w:rsidRPr="00D664C7">
        <w:rPr>
          <w:rFonts w:ascii="Arial" w:hAnsi="Arial" w:cs="Arial"/>
          <w:color w:val="1C3A75"/>
          <w:sz w:val="21"/>
          <w:szCs w:val="21"/>
        </w:rPr>
        <w:t>De vier dimensies: hoe deze te herkennen en toe te passen in de Theraplay behandeling</w:t>
      </w:r>
    </w:p>
    <w:p w14:paraId="037F37C9" w14:textId="77777777" w:rsidR="00D664C7" w:rsidRPr="00D664C7" w:rsidRDefault="00D664C7" w:rsidP="00D664C7">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Arial" w:hAnsi="Arial" w:cs="Arial"/>
          <w:color w:val="1C3A75"/>
          <w:sz w:val="21"/>
          <w:szCs w:val="21"/>
        </w:rPr>
      </w:pPr>
      <w:r w:rsidRPr="00D664C7">
        <w:rPr>
          <w:rFonts w:ascii="Arial" w:hAnsi="Arial" w:cs="Arial"/>
          <w:color w:val="1C3A75"/>
          <w:sz w:val="21"/>
          <w:szCs w:val="21"/>
        </w:rPr>
        <w:t>Toepassen en analyseren van de MIM op een beginnend niveau</w:t>
      </w:r>
    </w:p>
    <w:p w14:paraId="428BC720" w14:textId="77777777" w:rsidR="00D664C7" w:rsidRPr="00D664C7" w:rsidRDefault="00D664C7" w:rsidP="00D664C7">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Arial" w:hAnsi="Arial" w:cs="Arial"/>
          <w:color w:val="1C3A75"/>
          <w:sz w:val="21"/>
          <w:szCs w:val="21"/>
        </w:rPr>
      </w:pPr>
      <w:r w:rsidRPr="00D664C7">
        <w:rPr>
          <w:rFonts w:ascii="Arial" w:hAnsi="Arial" w:cs="Arial"/>
          <w:color w:val="1C3A75"/>
          <w:sz w:val="21"/>
          <w:szCs w:val="21"/>
        </w:rPr>
        <w:t>Het werken met ouders en het overleg naar aanleiding van de MIM als richtlijn voor het Theraplay behandelplan</w:t>
      </w:r>
    </w:p>
    <w:p w14:paraId="0762FDCE" w14:textId="77777777" w:rsidR="00D664C7" w:rsidRPr="00D664C7" w:rsidRDefault="00D664C7" w:rsidP="00D664C7">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Arial" w:hAnsi="Arial" w:cs="Arial"/>
          <w:color w:val="1C3A75"/>
          <w:sz w:val="21"/>
          <w:szCs w:val="21"/>
        </w:rPr>
      </w:pPr>
      <w:r w:rsidRPr="00D664C7">
        <w:rPr>
          <w:rFonts w:ascii="Arial" w:hAnsi="Arial" w:cs="Arial"/>
          <w:color w:val="1C3A75"/>
          <w:sz w:val="21"/>
          <w:szCs w:val="21"/>
        </w:rPr>
        <w:t>Aanraking in de Theraplay behandeling</w:t>
      </w:r>
    </w:p>
    <w:p w14:paraId="7BAF7FE1" w14:textId="77777777" w:rsidR="00D664C7" w:rsidRPr="00D664C7" w:rsidRDefault="00D664C7" w:rsidP="00D664C7">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Arial" w:hAnsi="Arial" w:cs="Arial"/>
          <w:color w:val="1C3A75"/>
          <w:sz w:val="21"/>
          <w:szCs w:val="21"/>
        </w:rPr>
      </w:pPr>
      <w:r w:rsidRPr="00D664C7">
        <w:rPr>
          <w:rFonts w:ascii="Arial" w:hAnsi="Arial" w:cs="Arial"/>
          <w:color w:val="1C3A75"/>
          <w:sz w:val="21"/>
          <w:szCs w:val="21"/>
        </w:rPr>
        <w:t xml:space="preserve">Hoe ouders te betrekken in de behandeling en meer inzicht te geven in de problematiek in hun gezin. </w:t>
      </w:r>
    </w:p>
    <w:p w14:paraId="16C9D5D9" w14:textId="77777777" w:rsidR="00D664C7" w:rsidRPr="00D664C7" w:rsidRDefault="00D664C7" w:rsidP="00D664C7">
      <w:pPr>
        <w:widowControl w:val="0"/>
        <w:numPr>
          <w:ilvl w:val="0"/>
          <w:numId w:val="1"/>
        </w:numPr>
        <w:tabs>
          <w:tab w:val="left" w:pos="20"/>
          <w:tab w:val="left" w:pos="2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200" w:hanging="201"/>
        <w:rPr>
          <w:rFonts w:ascii="Arial" w:hAnsi="Arial" w:cs="Arial"/>
          <w:color w:val="1C3A75"/>
          <w:sz w:val="21"/>
          <w:szCs w:val="21"/>
        </w:rPr>
      </w:pPr>
      <w:r w:rsidRPr="00D664C7">
        <w:rPr>
          <w:rFonts w:ascii="Arial" w:hAnsi="Arial" w:cs="Arial"/>
          <w:color w:val="1C3A75"/>
          <w:sz w:val="21"/>
          <w:szCs w:val="21"/>
        </w:rPr>
        <w:t xml:space="preserve">Theraplay in de behandeling van kinderen met ernstige gedragsproblemen en problemen in de gehechtheid, als gevolg van complexe gezinssituaties, trauma en ontwikkelingsproblemen e.d. </w:t>
      </w:r>
    </w:p>
    <w:p w14:paraId="581DAA17"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color w:val="1C3A75"/>
          <w:sz w:val="21"/>
          <w:szCs w:val="21"/>
        </w:rPr>
        <w:t xml:space="preserve"> </w:t>
      </w:r>
    </w:p>
    <w:p w14:paraId="05132068"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C3A75"/>
          <w:sz w:val="21"/>
          <w:szCs w:val="21"/>
        </w:rPr>
      </w:pPr>
      <w:r w:rsidRPr="00D664C7">
        <w:rPr>
          <w:rFonts w:ascii="Arial" w:hAnsi="Arial" w:cs="Arial"/>
          <w:b/>
          <w:bCs/>
          <w:color w:val="1C3A75"/>
          <w:sz w:val="21"/>
          <w:szCs w:val="21"/>
        </w:rPr>
        <w:t>Prijs</w:t>
      </w:r>
    </w:p>
    <w:p w14:paraId="49CEE669"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color w:val="1C3A75"/>
          <w:sz w:val="21"/>
          <w:szCs w:val="21"/>
        </w:rPr>
        <w:t>De trainingen in Amersfoort: € 1100,- (incl. lunch, reader, accreditatie diverse beroepsverenigingen)</w:t>
      </w:r>
    </w:p>
    <w:p w14:paraId="216A1F91"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color w:val="1C3A75"/>
          <w:sz w:val="21"/>
          <w:szCs w:val="21"/>
        </w:rPr>
        <w:lastRenderedPageBreak/>
        <w:t xml:space="preserve">De training in april 2018 in de Algarve: € 1375,-  </w:t>
      </w:r>
      <w:proofErr w:type="spellStart"/>
      <w:r w:rsidRPr="00D664C7">
        <w:rPr>
          <w:rFonts w:ascii="Arial" w:hAnsi="Arial" w:cs="Arial"/>
          <w:color w:val="1C3A75"/>
          <w:sz w:val="21"/>
          <w:szCs w:val="21"/>
        </w:rPr>
        <w:t>all</w:t>
      </w:r>
      <w:proofErr w:type="spellEnd"/>
      <w:r w:rsidRPr="00D664C7">
        <w:rPr>
          <w:rFonts w:ascii="Arial" w:hAnsi="Arial" w:cs="Arial"/>
          <w:color w:val="1C3A75"/>
          <w:sz w:val="21"/>
          <w:szCs w:val="21"/>
        </w:rPr>
        <w:t xml:space="preserve"> </w:t>
      </w:r>
      <w:proofErr w:type="spellStart"/>
      <w:r w:rsidRPr="00D664C7">
        <w:rPr>
          <w:rFonts w:ascii="Arial" w:hAnsi="Arial" w:cs="Arial"/>
          <w:color w:val="1C3A75"/>
          <w:sz w:val="21"/>
          <w:szCs w:val="21"/>
        </w:rPr>
        <w:t>inclusive</w:t>
      </w:r>
      <w:proofErr w:type="spellEnd"/>
      <w:r w:rsidRPr="00D664C7">
        <w:rPr>
          <w:rFonts w:ascii="Arial" w:hAnsi="Arial" w:cs="Arial"/>
          <w:color w:val="1C3A75"/>
          <w:sz w:val="21"/>
          <w:szCs w:val="21"/>
        </w:rPr>
        <w:t xml:space="preserve"> echter zonder de vlucht. </w:t>
      </w:r>
    </w:p>
    <w:p w14:paraId="7F49B3D8"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proofErr w:type="gramStart"/>
      <w:r w:rsidRPr="00D664C7">
        <w:rPr>
          <w:rFonts w:ascii="Arial" w:hAnsi="Arial" w:cs="Arial"/>
          <w:color w:val="1C3A75"/>
          <w:sz w:val="21"/>
          <w:szCs w:val="21"/>
        </w:rPr>
        <w:t>dus</w:t>
      </w:r>
      <w:proofErr w:type="gramEnd"/>
      <w:r w:rsidRPr="00D664C7">
        <w:rPr>
          <w:rFonts w:ascii="Arial" w:hAnsi="Arial" w:cs="Arial"/>
          <w:color w:val="1C3A75"/>
          <w:sz w:val="21"/>
          <w:szCs w:val="21"/>
        </w:rPr>
        <w:t xml:space="preserve"> incl. 4 overnachtingen* , alle maaltijden, vervoer in Portugal, reader, accreditatie... meer info: </w:t>
      </w:r>
      <w:hyperlink r:id="rId5" w:history="1">
        <w:r w:rsidRPr="00D664C7">
          <w:rPr>
            <w:rFonts w:ascii="Arial" w:hAnsi="Arial" w:cs="Arial"/>
            <w:color w:val="1C3A75"/>
            <w:sz w:val="21"/>
            <w:szCs w:val="21"/>
          </w:rPr>
          <w:t>bettie@theraplay.nl</w:t>
        </w:r>
      </w:hyperlink>
      <w:r w:rsidRPr="00D664C7">
        <w:rPr>
          <w:rFonts w:ascii="Arial" w:hAnsi="Arial" w:cs="Arial"/>
          <w:color w:val="1C3A75"/>
          <w:sz w:val="21"/>
          <w:szCs w:val="21"/>
        </w:rPr>
        <w:t xml:space="preserve">    </w:t>
      </w:r>
    </w:p>
    <w:p w14:paraId="4985722F"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p>
    <w:p w14:paraId="1F7A53B6"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proofErr w:type="gramStart"/>
      <w:r w:rsidRPr="00D664C7">
        <w:rPr>
          <w:rFonts w:ascii="Arial" w:hAnsi="Arial" w:cs="Arial"/>
          <w:color w:val="1B4663"/>
          <w:sz w:val="21"/>
          <w:szCs w:val="21"/>
        </w:rPr>
        <w:t>overnachting</w:t>
      </w:r>
      <w:proofErr w:type="gramEnd"/>
      <w:r w:rsidRPr="00D664C7">
        <w:rPr>
          <w:rFonts w:ascii="Arial" w:hAnsi="Arial" w:cs="Arial"/>
          <w:color w:val="1B4663"/>
          <w:sz w:val="21"/>
          <w:szCs w:val="21"/>
        </w:rPr>
        <w:t xml:space="preserve"> op basis van een gedeelde 2 persoons kamer. Voor € 35,- per nacht extra heeft u de kamer voor u alleen. </w:t>
      </w:r>
      <w:r w:rsidRPr="00D664C7">
        <w:rPr>
          <w:rFonts w:ascii="Arial" w:hAnsi="Arial" w:cs="Arial"/>
          <w:color w:val="1C3A75"/>
          <w:sz w:val="21"/>
          <w:szCs w:val="21"/>
        </w:rPr>
        <w:t>Extra overnachtingen voor of na de training zijn mogelijk.</w:t>
      </w:r>
    </w:p>
    <w:p w14:paraId="32EA3067"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p>
    <w:p w14:paraId="5D4FBD9A"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b/>
          <w:bCs/>
          <w:color w:val="1C3A75"/>
          <w:sz w:val="21"/>
          <w:szCs w:val="21"/>
        </w:rPr>
        <w:t xml:space="preserve">Locaties van de Theraplay Academie: </w:t>
      </w:r>
      <w:r w:rsidRPr="00D664C7">
        <w:rPr>
          <w:rFonts w:ascii="Arial" w:hAnsi="Arial" w:cs="Arial"/>
          <w:color w:val="1C3A75"/>
          <w:sz w:val="21"/>
          <w:szCs w:val="21"/>
        </w:rPr>
        <w:t xml:space="preserve"> </w:t>
      </w:r>
    </w:p>
    <w:p w14:paraId="5729A325"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rPr>
      </w:pPr>
      <w:r w:rsidRPr="00D664C7">
        <w:rPr>
          <w:rFonts w:ascii="Arial" w:hAnsi="Arial" w:cs="Arial"/>
          <w:color w:val="1C3A75"/>
          <w:sz w:val="21"/>
          <w:szCs w:val="21"/>
        </w:rPr>
        <w:t>Amersfoort: De Theraplay Academie. Arabische Zee 18, 3825 WG Amersfoort</w:t>
      </w:r>
    </w:p>
    <w:p w14:paraId="7364B95A"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rPr>
        <w:t xml:space="preserve">Algarve: </w:t>
      </w:r>
      <w:r w:rsidRPr="00D664C7">
        <w:rPr>
          <w:rFonts w:ascii="Arial" w:hAnsi="Arial" w:cs="Arial"/>
          <w:color w:val="1C3A75"/>
          <w:sz w:val="21"/>
          <w:szCs w:val="21"/>
          <w:u w:val="single" w:color="1C3A75"/>
        </w:rPr>
        <w:t>Trainingslocatie</w:t>
      </w:r>
      <w:r w:rsidRPr="00D664C7">
        <w:rPr>
          <w:rFonts w:ascii="Arial" w:hAnsi="Arial" w:cs="Arial"/>
          <w:color w:val="1C3A75"/>
          <w:sz w:val="21"/>
          <w:szCs w:val="21"/>
          <w:u w:color="1C3A75"/>
        </w:rPr>
        <w:t xml:space="preserve">: Overdag wordt de training gehouden op een locatie met zowel binnen als buiten met volop privacy: </w:t>
      </w:r>
      <w:hyperlink r:id="rId6" w:history="1">
        <w:r w:rsidRPr="00D664C7">
          <w:rPr>
            <w:rFonts w:ascii="Arial" w:hAnsi="Arial" w:cs="Arial"/>
            <w:color w:val="1C3A75"/>
            <w:sz w:val="21"/>
            <w:szCs w:val="21"/>
            <w:u w:color="1C3A75"/>
          </w:rPr>
          <w:t>www.pedradeagua.nl</w:t>
        </w:r>
      </w:hyperlink>
      <w:r w:rsidRPr="00D664C7">
        <w:rPr>
          <w:rFonts w:ascii="Arial" w:hAnsi="Arial" w:cs="Arial"/>
          <w:color w:val="1C3A75"/>
          <w:sz w:val="21"/>
          <w:szCs w:val="21"/>
          <w:u w:color="1C3A75"/>
        </w:rPr>
        <w:t xml:space="preserve"> </w:t>
      </w:r>
    </w:p>
    <w:p w14:paraId="7A2795A5"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44C9B"/>
          <w:sz w:val="21"/>
          <w:szCs w:val="21"/>
          <w:u w:color="1C3A75"/>
        </w:rPr>
      </w:pPr>
      <w:r w:rsidRPr="00D664C7">
        <w:rPr>
          <w:rFonts w:ascii="Arial" w:hAnsi="Arial" w:cs="Arial"/>
          <w:color w:val="1C3A75"/>
          <w:sz w:val="21"/>
          <w:szCs w:val="21"/>
          <w:u w:color="1C3A75"/>
        </w:rPr>
        <w:t xml:space="preserve">              </w:t>
      </w:r>
      <w:proofErr w:type="spellStart"/>
      <w:proofErr w:type="gramStart"/>
      <w:r w:rsidRPr="00D664C7">
        <w:rPr>
          <w:rFonts w:ascii="Arial" w:hAnsi="Arial" w:cs="Arial"/>
          <w:color w:val="1C3A75"/>
          <w:sz w:val="21"/>
          <w:szCs w:val="21"/>
          <w:u w:val="single" w:color="1C3A75"/>
        </w:rPr>
        <w:t>Overnachten</w:t>
      </w:r>
      <w:r w:rsidRPr="00D664C7">
        <w:rPr>
          <w:rFonts w:ascii="Arial" w:hAnsi="Arial" w:cs="Arial"/>
          <w:color w:val="1C3A75"/>
          <w:sz w:val="21"/>
          <w:szCs w:val="21"/>
          <w:u w:color="1C3A75"/>
        </w:rPr>
        <w:t>,ontbijt</w:t>
      </w:r>
      <w:proofErr w:type="spellEnd"/>
      <w:proofErr w:type="gramEnd"/>
      <w:r w:rsidRPr="00D664C7">
        <w:rPr>
          <w:rFonts w:ascii="Arial" w:hAnsi="Arial" w:cs="Arial"/>
          <w:color w:val="1C3A75"/>
          <w:sz w:val="21"/>
          <w:szCs w:val="21"/>
          <w:u w:color="1C3A75"/>
        </w:rPr>
        <w:t xml:space="preserve"> en avondmaaltijden doen we bij:</w:t>
      </w:r>
      <w:r w:rsidRPr="00D664C7">
        <w:rPr>
          <w:rFonts w:ascii="Arial" w:hAnsi="Arial" w:cs="Arial"/>
          <w:color w:val="04285B"/>
          <w:sz w:val="21"/>
          <w:szCs w:val="21"/>
          <w:u w:color="1C3A75"/>
        </w:rPr>
        <w:t xml:space="preserve"> </w:t>
      </w:r>
      <w:r w:rsidRPr="00D664C7">
        <w:rPr>
          <w:rFonts w:ascii="Arial" w:hAnsi="Arial" w:cs="Arial"/>
          <w:color w:val="244C9B"/>
          <w:sz w:val="21"/>
          <w:szCs w:val="21"/>
          <w:u w:color="1C3A75"/>
        </w:rPr>
        <w:t xml:space="preserve"> </w:t>
      </w:r>
      <w:hyperlink r:id="rId7" w:history="1">
        <w:r w:rsidRPr="00D664C7">
          <w:rPr>
            <w:rFonts w:ascii="Arial" w:hAnsi="Arial" w:cs="Arial"/>
            <w:color w:val="244C9B"/>
            <w:sz w:val="21"/>
            <w:szCs w:val="21"/>
            <w:u w:color="1C3A75"/>
          </w:rPr>
          <w:t>www.casa-do-alto.com</w:t>
        </w:r>
      </w:hyperlink>
      <w:r w:rsidRPr="00D664C7">
        <w:rPr>
          <w:rFonts w:ascii="Arial" w:hAnsi="Arial" w:cs="Arial"/>
          <w:color w:val="244C9B"/>
          <w:sz w:val="21"/>
          <w:szCs w:val="21"/>
          <w:u w:color="1C3A75"/>
        </w:rPr>
        <w:t xml:space="preserve">. </w:t>
      </w:r>
    </w:p>
    <w:p w14:paraId="5BA4E722"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p>
    <w:p w14:paraId="6043D77F"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C3A75"/>
          <w:sz w:val="21"/>
          <w:szCs w:val="21"/>
          <w:u w:color="1C3A75"/>
        </w:rPr>
      </w:pPr>
      <w:r w:rsidRPr="00D664C7">
        <w:rPr>
          <w:rFonts w:ascii="Arial" w:hAnsi="Arial" w:cs="Arial"/>
          <w:b/>
          <w:bCs/>
          <w:color w:val="1C3A75"/>
          <w:sz w:val="21"/>
          <w:szCs w:val="21"/>
          <w:u w:color="1C3A75"/>
        </w:rPr>
        <w:t>Accreditatie:</w:t>
      </w:r>
    </w:p>
    <w:p w14:paraId="25AEFC4E"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xml:space="preserve">Accreditatie is </w:t>
      </w:r>
      <w:r>
        <w:rPr>
          <w:rFonts w:ascii="Arial" w:hAnsi="Arial" w:cs="Arial"/>
          <w:color w:val="1C3A75"/>
          <w:sz w:val="21"/>
          <w:szCs w:val="21"/>
          <w:u w:color="1C3A75"/>
        </w:rPr>
        <w:t xml:space="preserve">eerder </w:t>
      </w:r>
      <w:r w:rsidRPr="00D664C7">
        <w:rPr>
          <w:rFonts w:ascii="Arial" w:hAnsi="Arial" w:cs="Arial"/>
          <w:color w:val="1C3A75"/>
          <w:sz w:val="21"/>
          <w:szCs w:val="21"/>
          <w:u w:color="1C3A75"/>
        </w:rPr>
        <w:t xml:space="preserve">verleend door </w:t>
      </w:r>
    </w:p>
    <w:p w14:paraId="4511F5A8"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NIP/</w:t>
      </w:r>
      <w:proofErr w:type="gramStart"/>
      <w:r w:rsidRPr="00D664C7">
        <w:rPr>
          <w:rFonts w:ascii="Arial" w:hAnsi="Arial" w:cs="Arial"/>
          <w:color w:val="1C3A75"/>
          <w:sz w:val="21"/>
          <w:szCs w:val="21"/>
          <w:u w:color="1C3A75"/>
        </w:rPr>
        <w:t>NVO :</w:t>
      </w:r>
      <w:proofErr w:type="gramEnd"/>
      <w:r w:rsidRPr="00D664C7">
        <w:rPr>
          <w:rFonts w:ascii="Arial" w:hAnsi="Arial" w:cs="Arial"/>
          <w:color w:val="1C3A75"/>
          <w:sz w:val="21"/>
          <w:szCs w:val="21"/>
          <w:u w:color="1C3A75"/>
        </w:rPr>
        <w:t xml:space="preserve"> 26 uur.  K&amp;</w:t>
      </w:r>
      <w:proofErr w:type="gramStart"/>
      <w:r w:rsidRPr="00D664C7">
        <w:rPr>
          <w:rFonts w:ascii="Arial" w:hAnsi="Arial" w:cs="Arial"/>
          <w:color w:val="1C3A75"/>
          <w:sz w:val="21"/>
          <w:szCs w:val="21"/>
          <w:u w:color="1C3A75"/>
        </w:rPr>
        <w:t>J /</w:t>
      </w:r>
      <w:proofErr w:type="gramEnd"/>
      <w:r w:rsidRPr="00D664C7">
        <w:rPr>
          <w:rFonts w:ascii="Arial" w:hAnsi="Arial" w:cs="Arial"/>
          <w:color w:val="1C3A75"/>
          <w:sz w:val="21"/>
          <w:szCs w:val="21"/>
          <w:u w:color="1C3A75"/>
        </w:rPr>
        <w:t xml:space="preserve"> OG opleiding diagnostiek 5 uur, behandeling 20 uur, overige taken 1 uur, extra literatuurstudie 4 uur.  K&amp;J </w:t>
      </w:r>
      <w:proofErr w:type="gramStart"/>
      <w:r w:rsidRPr="00D664C7">
        <w:rPr>
          <w:rFonts w:ascii="Arial" w:hAnsi="Arial" w:cs="Arial"/>
          <w:color w:val="1C3A75"/>
          <w:sz w:val="21"/>
          <w:szCs w:val="21"/>
          <w:u w:color="1C3A75"/>
        </w:rPr>
        <w:t>herregistratie:  26</w:t>
      </w:r>
      <w:proofErr w:type="gramEnd"/>
      <w:r w:rsidRPr="00D664C7">
        <w:rPr>
          <w:rFonts w:ascii="Arial" w:hAnsi="Arial" w:cs="Arial"/>
          <w:color w:val="1C3A75"/>
          <w:sz w:val="21"/>
          <w:szCs w:val="21"/>
          <w:u w:color="1C3A75"/>
        </w:rPr>
        <w:t xml:space="preserve"> uur. ID 195388 </w:t>
      </w:r>
    </w:p>
    <w:p w14:paraId="5D0A0625"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Registerplein/ SKJ: 10,4 accreditatiepunten voor 3 opleidingstrajecten: Agogen, Jeugdzorgwerkers, Maatschappelijk werkers. ID 195388</w:t>
      </w:r>
    </w:p>
    <w:p w14:paraId="649AAAA8"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xml:space="preserve">NVVS: zelf registratie doorgeven. We hebben accreditatie van onze Academie aangevraagd bij de FVB (Federatie </w:t>
      </w:r>
      <w:proofErr w:type="spellStart"/>
      <w:r w:rsidRPr="00D664C7">
        <w:rPr>
          <w:rFonts w:ascii="Arial" w:hAnsi="Arial" w:cs="Arial"/>
          <w:color w:val="1C3A75"/>
          <w:sz w:val="21"/>
          <w:szCs w:val="21"/>
          <w:u w:color="1C3A75"/>
        </w:rPr>
        <w:t>Vaktherapeutische</w:t>
      </w:r>
      <w:proofErr w:type="spellEnd"/>
      <w:r w:rsidRPr="00D664C7">
        <w:rPr>
          <w:rFonts w:ascii="Arial" w:hAnsi="Arial" w:cs="Arial"/>
          <w:color w:val="1C3A75"/>
          <w:sz w:val="21"/>
          <w:szCs w:val="21"/>
          <w:u w:color="1C3A75"/>
        </w:rPr>
        <w:t xml:space="preserve"> Beroepen)</w:t>
      </w:r>
    </w:p>
    <w:p w14:paraId="1C91DA7B"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NVRG: 24 accreditatiepunten. Onder nummer ID 254511</w:t>
      </w:r>
    </w:p>
    <w:p w14:paraId="2277664B"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p>
    <w:p w14:paraId="599C1B45"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C3A75"/>
          <w:sz w:val="21"/>
          <w:szCs w:val="21"/>
          <w:u w:color="1C3A75"/>
        </w:rPr>
      </w:pPr>
      <w:r w:rsidRPr="00D664C7">
        <w:rPr>
          <w:rFonts w:ascii="Arial" w:hAnsi="Arial" w:cs="Arial"/>
          <w:b/>
          <w:bCs/>
          <w:color w:val="1C3A75"/>
          <w:sz w:val="21"/>
          <w:szCs w:val="21"/>
          <w:u w:color="1C3A75"/>
        </w:rPr>
        <w:t>Literatuur:</w:t>
      </w:r>
    </w:p>
    <w:p w14:paraId="54CEFF9B"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Theraplay, gehechtheid tussen ouders en kinderen verstevigen door spel. Phyllis Booth &amp; Ann Jernberg</w:t>
      </w:r>
    </w:p>
    <w:p w14:paraId="2430B979"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xml:space="preserve">   Uitgeverij </w:t>
      </w:r>
      <w:proofErr w:type="spellStart"/>
      <w:r w:rsidRPr="00D664C7">
        <w:rPr>
          <w:rFonts w:ascii="Arial" w:hAnsi="Arial" w:cs="Arial"/>
          <w:color w:val="1C3A75"/>
          <w:sz w:val="21"/>
          <w:szCs w:val="21"/>
          <w:u w:color="1C3A75"/>
        </w:rPr>
        <w:t>Hogrefe</w:t>
      </w:r>
      <w:proofErr w:type="spellEnd"/>
      <w:r w:rsidRPr="00D664C7">
        <w:rPr>
          <w:rFonts w:ascii="Arial" w:hAnsi="Arial" w:cs="Arial"/>
          <w:color w:val="1C3A75"/>
          <w:sz w:val="21"/>
          <w:szCs w:val="21"/>
          <w:u w:color="1C3A75"/>
        </w:rPr>
        <w:t xml:space="preserve">. U wordt verzocht dit boek zelf aan te schaffen (kosten ca € 35,- o.a. via bol.com) en </w:t>
      </w:r>
    </w:p>
    <w:p w14:paraId="7C481A77"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xml:space="preserve">   </w:t>
      </w:r>
      <w:proofErr w:type="gramStart"/>
      <w:r w:rsidRPr="00D664C7">
        <w:rPr>
          <w:rFonts w:ascii="Arial" w:hAnsi="Arial" w:cs="Arial"/>
          <w:color w:val="1C3A75"/>
          <w:sz w:val="21"/>
          <w:szCs w:val="21"/>
          <w:u w:color="1C3A75"/>
        </w:rPr>
        <w:t>te</w:t>
      </w:r>
      <w:proofErr w:type="gramEnd"/>
      <w:r w:rsidRPr="00D664C7">
        <w:rPr>
          <w:rFonts w:ascii="Arial" w:hAnsi="Arial" w:cs="Arial"/>
          <w:color w:val="1C3A75"/>
          <w:sz w:val="21"/>
          <w:szCs w:val="21"/>
          <w:u w:color="1C3A75"/>
        </w:rPr>
        <w:t xml:space="preserve"> lezen voor aanvang van de training. </w:t>
      </w:r>
    </w:p>
    <w:p w14:paraId="752C3A51"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xml:space="preserve"> Op de eerste dag van de training ontvangt u een reader met Nederlandse en Engelstalige artikelen. De reader en een </w:t>
      </w:r>
      <w:proofErr w:type="gramStart"/>
      <w:r w:rsidRPr="00D664C7">
        <w:rPr>
          <w:rFonts w:ascii="Arial" w:hAnsi="Arial" w:cs="Arial"/>
          <w:color w:val="1C3A75"/>
          <w:sz w:val="21"/>
          <w:szCs w:val="21"/>
          <w:u w:color="1C3A75"/>
        </w:rPr>
        <w:t>USB stick</w:t>
      </w:r>
      <w:proofErr w:type="gramEnd"/>
      <w:r w:rsidRPr="00D664C7">
        <w:rPr>
          <w:rFonts w:ascii="Arial" w:hAnsi="Arial" w:cs="Arial"/>
          <w:color w:val="1C3A75"/>
          <w:sz w:val="21"/>
          <w:szCs w:val="21"/>
          <w:u w:color="1C3A75"/>
        </w:rPr>
        <w:t xml:space="preserve"> zijn bij de training inbegrepen. </w:t>
      </w:r>
    </w:p>
    <w:p w14:paraId="3CC635A1"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p>
    <w:p w14:paraId="1B04333D"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C3A75"/>
          <w:sz w:val="21"/>
          <w:szCs w:val="21"/>
          <w:u w:color="1C3A75"/>
        </w:rPr>
      </w:pPr>
      <w:r w:rsidRPr="00D664C7">
        <w:rPr>
          <w:rFonts w:ascii="Arial" w:hAnsi="Arial" w:cs="Arial"/>
          <w:b/>
          <w:bCs/>
          <w:color w:val="1C3A75"/>
          <w:sz w:val="21"/>
          <w:szCs w:val="21"/>
          <w:u w:color="1C3A75"/>
        </w:rPr>
        <w:t>Studiebelasting:</w:t>
      </w:r>
    </w:p>
    <w:p w14:paraId="0B2E6529"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Training: De 4 trainingsdagen zijn van 9.30 uur tot 17.30 uur met een lunchpauze van 1 uur. (28 uur training)</w:t>
      </w:r>
    </w:p>
    <w:p w14:paraId="0DEB79A4"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xml:space="preserve">Literatuurstudie vooraf: Het boek bevat 292 pagina’s, de reader en </w:t>
      </w:r>
      <w:proofErr w:type="gramStart"/>
      <w:r w:rsidRPr="00D664C7">
        <w:rPr>
          <w:rFonts w:ascii="Arial" w:hAnsi="Arial" w:cs="Arial"/>
          <w:color w:val="1C3A75"/>
          <w:sz w:val="21"/>
          <w:szCs w:val="21"/>
          <w:u w:color="1C3A75"/>
        </w:rPr>
        <w:t>USB stick</w:t>
      </w:r>
      <w:proofErr w:type="gramEnd"/>
      <w:r w:rsidRPr="00D664C7">
        <w:rPr>
          <w:rFonts w:ascii="Arial" w:hAnsi="Arial" w:cs="Arial"/>
          <w:color w:val="1C3A75"/>
          <w:sz w:val="21"/>
          <w:szCs w:val="21"/>
          <w:u w:color="1C3A75"/>
        </w:rPr>
        <w:t xml:space="preserve"> bevatten samen ca 40 pagina’s Nederlandse en 92 pagina’s Amerikaanse literatuur. </w:t>
      </w:r>
    </w:p>
    <w:p w14:paraId="1DA62E58"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xml:space="preserve">  Uitgaande van een leessnelheid van 5-7 pagina’s per uur komt dat uit op circa 70 uur</w:t>
      </w:r>
    </w:p>
    <w:p w14:paraId="0B4CAE6E"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xml:space="preserve">Opdracht: voor de accreditatie is het maken van een eindopdracht verplicht; die </w:t>
      </w:r>
      <w:proofErr w:type="gramStart"/>
      <w:r w:rsidRPr="00D664C7">
        <w:rPr>
          <w:rFonts w:ascii="Arial" w:hAnsi="Arial" w:cs="Arial"/>
          <w:color w:val="1C3A75"/>
          <w:sz w:val="21"/>
          <w:szCs w:val="21"/>
          <w:u w:color="1C3A75"/>
        </w:rPr>
        <w:t>neemt  gemiddeld</w:t>
      </w:r>
      <w:proofErr w:type="gramEnd"/>
      <w:r w:rsidRPr="00D664C7">
        <w:rPr>
          <w:rFonts w:ascii="Arial" w:hAnsi="Arial" w:cs="Arial"/>
          <w:color w:val="1C3A75"/>
          <w:sz w:val="21"/>
          <w:szCs w:val="21"/>
          <w:u w:color="1C3A75"/>
        </w:rPr>
        <w:t xml:space="preserve"> ca 1,5 uur in beslag. </w:t>
      </w:r>
    </w:p>
    <w:p w14:paraId="17CC57E1"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p>
    <w:p w14:paraId="155402C5"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C3A75"/>
          <w:sz w:val="21"/>
          <w:szCs w:val="21"/>
          <w:u w:color="1C3A75"/>
        </w:rPr>
      </w:pPr>
      <w:r w:rsidRPr="00D664C7">
        <w:rPr>
          <w:rFonts w:ascii="Arial" w:hAnsi="Arial" w:cs="Arial"/>
          <w:b/>
          <w:bCs/>
          <w:color w:val="1C3A75"/>
          <w:sz w:val="21"/>
          <w:szCs w:val="21"/>
          <w:u w:color="1C3A75"/>
        </w:rPr>
        <w:t xml:space="preserve">Certificaat: </w:t>
      </w:r>
    </w:p>
    <w:p w14:paraId="52FB039A"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xml:space="preserve">U ontvangt een certificaat van het Amerikaanse Theraplay Institute indien u minimaal 90% van de tijd aanwezig bent geweest en de cursus met goed gevolg heeft afgerond. </w:t>
      </w:r>
    </w:p>
    <w:p w14:paraId="02C60217"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p>
    <w:p w14:paraId="014AE95A"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1C3A75"/>
          <w:sz w:val="21"/>
          <w:szCs w:val="21"/>
          <w:u w:color="1C3A75"/>
        </w:rPr>
      </w:pPr>
      <w:r w:rsidRPr="00D664C7">
        <w:rPr>
          <w:rFonts w:ascii="Arial" w:hAnsi="Arial" w:cs="Arial"/>
          <w:b/>
          <w:bCs/>
          <w:color w:val="1C3A75"/>
          <w:sz w:val="21"/>
          <w:szCs w:val="21"/>
          <w:u w:color="1C3A75"/>
        </w:rPr>
        <w:t xml:space="preserve">Inschrijving: </w:t>
      </w:r>
    </w:p>
    <w:p w14:paraId="31E6CFA1" w14:textId="77777777" w:rsid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r w:rsidRPr="00D664C7">
        <w:rPr>
          <w:rFonts w:ascii="Arial" w:hAnsi="Arial" w:cs="Arial"/>
          <w:color w:val="1C3A75"/>
          <w:sz w:val="21"/>
          <w:szCs w:val="21"/>
          <w:u w:color="1C3A75"/>
        </w:rPr>
        <w:t xml:space="preserve">Inschrijven doet u via de link </w:t>
      </w:r>
      <w:r>
        <w:rPr>
          <w:rFonts w:ascii="Arial" w:hAnsi="Arial" w:cs="Arial"/>
          <w:color w:val="1C3A75"/>
          <w:sz w:val="21"/>
          <w:szCs w:val="21"/>
          <w:u w:color="1C3A75"/>
        </w:rPr>
        <w:t xml:space="preserve">op de </w:t>
      </w:r>
      <w:proofErr w:type="spellStart"/>
      <w:r>
        <w:rPr>
          <w:rFonts w:ascii="Arial" w:hAnsi="Arial" w:cs="Arial"/>
          <w:color w:val="1C3A75"/>
          <w:sz w:val="21"/>
          <w:szCs w:val="21"/>
          <w:u w:color="1C3A75"/>
        </w:rPr>
        <w:t>webstie</w:t>
      </w:r>
      <w:proofErr w:type="spellEnd"/>
      <w:r>
        <w:rPr>
          <w:rFonts w:ascii="Arial" w:hAnsi="Arial" w:cs="Arial"/>
          <w:color w:val="1C3A75"/>
          <w:sz w:val="21"/>
          <w:szCs w:val="21"/>
          <w:u w:color="1C3A75"/>
        </w:rPr>
        <w:t xml:space="preserve">:  </w:t>
      </w:r>
      <w:hyperlink r:id="rId8" w:history="1">
        <w:r w:rsidRPr="00DC1F9D">
          <w:rPr>
            <w:rStyle w:val="Hyperlink"/>
            <w:rFonts w:ascii="Arial" w:hAnsi="Arial" w:cs="Arial"/>
            <w:sz w:val="21"/>
            <w:szCs w:val="21"/>
            <w:u w:color="1C3A75"/>
          </w:rPr>
          <w:t>www.detheraplayacademie.nl</w:t>
        </w:r>
      </w:hyperlink>
    </w:p>
    <w:p w14:paraId="7EB82B38" w14:textId="77777777" w:rsidR="00D664C7" w:rsidRPr="00D664C7" w:rsidRDefault="00D664C7" w:rsidP="00D664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C3A75"/>
          <w:sz w:val="21"/>
          <w:szCs w:val="21"/>
          <w:u w:color="1C3A75"/>
        </w:rPr>
      </w:pPr>
      <w:bookmarkStart w:id="0" w:name="_GoBack"/>
      <w:bookmarkEnd w:id="0"/>
    </w:p>
    <w:p w14:paraId="7A5F0B4C" w14:textId="77777777" w:rsidR="00F013B6" w:rsidRPr="00D664C7" w:rsidRDefault="00F013B6">
      <w:pPr>
        <w:rPr>
          <w:sz w:val="21"/>
          <w:szCs w:val="21"/>
        </w:rPr>
      </w:pPr>
    </w:p>
    <w:sectPr w:rsidR="00F013B6" w:rsidRPr="00D664C7" w:rsidSect="000A1D5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C7"/>
    <w:rsid w:val="000B28A8"/>
    <w:rsid w:val="00D664C7"/>
    <w:rsid w:val="00F01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208D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664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ttie@theraplay.nl" TargetMode="External"/><Relationship Id="rId6" Type="http://schemas.openxmlformats.org/officeDocument/2006/relationships/hyperlink" Target="http://www.pedradeagua.nl" TargetMode="External"/><Relationship Id="rId7" Type="http://schemas.openxmlformats.org/officeDocument/2006/relationships/hyperlink" Target="http://www.casa-do-alto.com" TargetMode="External"/><Relationship Id="rId8" Type="http://schemas.openxmlformats.org/officeDocument/2006/relationships/hyperlink" Target="http://www.detheraplayacademie.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4879</Characters>
  <Application>Microsoft Macintosh Word</Application>
  <DocSecurity>0</DocSecurity>
  <Lines>40</Lines>
  <Paragraphs>11</Paragraphs>
  <ScaleCrop>false</ScaleCrop>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theraplay info</dc:creator>
  <cp:keywords/>
  <dc:description/>
  <cp:lastModifiedBy>theraplay info</cp:lastModifiedBy>
  <cp:revision>1</cp:revision>
  <dcterms:created xsi:type="dcterms:W3CDTF">2017-10-09T23:04:00Z</dcterms:created>
  <dcterms:modified xsi:type="dcterms:W3CDTF">2017-10-09T23:06:00Z</dcterms:modified>
</cp:coreProperties>
</file>